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95" w:right="196" w:firstLine="-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TERHA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ENER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ETODE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ACTI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  <w:t>ITY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DENG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6" w:right="11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QIH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BAHASAN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715" w:right="271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960" w:right="296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2" w:lineRule="exact"/>
        <w:ind w:left="2173" w:right="217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</w:p>
    <w:p>
      <w:pPr>
        <w:spacing w:before="0" w:after="0" w:line="240" w:lineRule="auto"/>
        <w:ind w:left="2204" w:right="220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2089" w:right="209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Sunan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634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40" w:lineRule="auto"/>
        <w:ind w:left="100" w:right="5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faktor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place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</w:p>
    <w:p>
      <w:pPr>
        <w:spacing w:before="0" w:after="0" w:line="239" w:lineRule="auto"/>
        <w:ind w:left="100" w:right="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okok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place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pokok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skript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opulasi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117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Bro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MKN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(3,8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3,7):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3,83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dikualifik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pokok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(89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74,2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88,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71,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40" w:lineRule="auto"/>
        <w:ind w:left="100" w:right="6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80,8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dikual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</w:p>
    <w:p>
      <w:pPr>
        <w:spacing w:before="0" w:after="0" w:line="240" w:lineRule="auto"/>
        <w:ind w:left="100" w:right="247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type w:val="continuous"/>
          <w:pgSz w:w="10320" w:h="14580"/>
          <w:pgMar w:top="1340" w:bottom="280" w:left="1340" w:right="1320"/>
        </w:sectPr>
      </w:pPr>
      <w:rPr/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63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AHUL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iring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bidang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menuntut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spiri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khlak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2009:13).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dibentuk,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</w:p>
    <w:p>
      <w:pPr>
        <w:spacing w:before="0" w:after="0" w:line="240" w:lineRule="auto"/>
        <w:ind w:left="100" w:right="60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butuhan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fisien.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maludin,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72)</w:t>
      </w:r>
    </w:p>
    <w:p>
      <w:pPr>
        <w:spacing w:before="0" w:after="0" w:line="240" w:lineRule="auto"/>
        <w:ind w:left="100" w:right="5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maludin,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maludin,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2015:177).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way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u).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2012:131).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lektif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jenis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rhimpun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Aqi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Akhl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h/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2014:13)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fiqih,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melibatk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(inqui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kuiri_t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17,</w:t>
      </w:r>
    </w:p>
    <w:p>
      <w:pPr>
        <w:spacing w:before="0" w:after="0" w:line="240" w:lineRule="auto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07:59)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melibatk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luruh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</w:p>
    <w:p>
      <w:pPr>
        <w:jc w:val="both"/>
        <w:spacing w:after="0"/>
        <w:sectPr>
          <w:pgNumType w:start="2"/>
          <w:pgMar w:header="874" w:footer="900" w:top="1080" w:bottom="1100" w:left="1340" w:right="1320"/>
          <w:headerReference w:type="even" r:id="rId5"/>
          <w:headerReference w:type="odd" r:id="rId6"/>
          <w:footerReference w:type="even" r:id="rId7"/>
          <w:footerReference w:type="odd" r:id="rId8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(Modul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</w:p>
    <w:p>
      <w:pPr>
        <w:spacing w:before="0" w:after="0" w:line="240" w:lineRule="auto"/>
        <w:ind w:left="100" w:right="64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2015:156).</w:t>
      </w:r>
    </w:p>
    <w:p>
      <w:pPr>
        <w:spacing w:before="0" w:after="0" w:line="240" w:lineRule="auto"/>
        <w:ind w:left="100" w:right="56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kunju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Oktob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2016.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mdan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sekol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0" w:right="60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khusus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pokok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30%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</w:p>
    <w:p>
      <w:pPr>
        <w:spacing w:before="0" w:after="0" w:line="239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tatif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skript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580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BAHASAN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820" w:right="-20"/>
        <w:jc w:val="left"/>
        <w:tabs>
          <w:tab w:pos="2080" w:val="left"/>
          <w:tab w:pos="3320" w:val="left"/>
          <w:tab w:pos="5300" w:val="left"/>
          <w:tab w:pos="62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0" w:after="0" w:line="240" w:lineRule="auto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pokok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Ahm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2009:68).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rtini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rtono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(199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:58)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bihan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ument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objek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janto,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2012:31).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ontoh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klasik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lantun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qori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nto,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2012:25)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2013:36)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finis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finisi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diambil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tuhan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makhluk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mati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Audit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(artin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Motorik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jadi),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ujant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2012:32)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unja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(Su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rata,</w:t>
      </w:r>
    </w:p>
    <w:p>
      <w:pPr>
        <w:spacing w:before="0" w:after="0" w:line="240" w:lineRule="auto"/>
        <w:ind w:left="100" w:right="5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2013:38)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sipasi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kriti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(peril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inkan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2010:218)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(Suj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gus,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2012:56)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metodolo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ktur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buku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Ginnis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Paul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39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‘The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assessm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aborative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learning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urposes.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Student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groups.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group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paragraph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text.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ading.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stay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groups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pictur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notes.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Afterwa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ds,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they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go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groups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put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ormation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togeth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hyperlink r:id="rId9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(http:/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w.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ro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nhous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e</w:t>
        </w:r>
      </w:hyperlink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.</w:t>
      </w:r>
      <w:hyperlink r:id="rId10"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o.uk/ass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ts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loo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k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ins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d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/9781899836765.pdf</w:t>
        </w:r>
        <w:r>
          <w:rPr>
            <w:rFonts w:ascii="Times New Roman" w:hAnsi="Times New Roman" w:cs="Times New Roman" w:eastAsia="Times New Roman"/>
            <w:sz w:val="24"/>
            <w:szCs w:val="24"/>
            <w:spacing w:val="33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0" w:after="0" w:line="240" w:lineRule="auto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2017)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kolabo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meja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2016:30).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kkir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6"/>
        <w:jc w:val="left"/>
        <w:tabs>
          <w:tab w:pos="1060" w:val="left"/>
          <w:tab w:pos="1220" w:val="left"/>
          <w:tab w:pos="1720" w:val="left"/>
          <w:tab w:pos="1880" w:val="left"/>
          <w:tab w:pos="2320" w:val="left"/>
          <w:tab w:pos="3400" w:val="left"/>
          <w:tab w:pos="3940" w:val="left"/>
          <w:tab w:pos="4000" w:val="left"/>
          <w:tab w:pos="5120" w:val="left"/>
          <w:tab w:pos="6000" w:val="left"/>
          <w:tab w:pos="67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learning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lain.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lanja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‘ju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arnin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  <w:tab/>
        <w:tab/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  <w:tab/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ntau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hyperlink r:id="rId11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ht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ps: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j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orjo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n.wo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dpress.com/2016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11/10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pl</w:t>
        </w:r>
        <w:r>
          <w:rPr>
            <w:rFonts w:ascii="Times New Roman" w:hAnsi="Times New Roman" w:cs="Times New Roman" w:eastAsia="Times New Roman"/>
            <w:sz w:val="24"/>
            <w:szCs w:val="24"/>
            <w:spacing w:val="-3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ment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spacing w:val="3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-teknik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ma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k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-</w:t>
        </w:r>
      </w:hyperlink>
      <w:hyperlink r:id="rId12"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p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lc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vi</w:t>
        </w:r>
        <w:r>
          <w:rPr>
            <w:rFonts w:ascii="Times New Roman" w:hAnsi="Times New Roman" w:cs="Times New Roman" w:eastAsia="Times New Roman"/>
            <w:sz w:val="24"/>
            <w:szCs w:val="24"/>
            <w:spacing w:val="3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spacing w:val="-4"/>
            <w:w w:val="100"/>
          </w:rPr>
          <w:t>y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spacing w:val="3"/>
            <w:w w:val="100"/>
          </w:rPr>
          <w:t>p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spacing w:val="-1"/>
            <w:w w:val="100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rn</w:t>
        </w:r>
        <w:r>
          <w:rPr>
            <w:rFonts w:ascii="Times New Roman" w:hAnsi="Times New Roman" w:cs="Times New Roman" w:eastAsia="Times New Roman"/>
            <w:sz w:val="24"/>
            <w:szCs w:val="24"/>
            <w:spacing w:val="2"/>
            <w:w w:val="100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spacing w:val="-2"/>
            <w:w w:val="100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spacing w:val="0"/>
            <w:w w:val="100"/>
          </w:rPr>
          <w:t>.ht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spacing w:val="1"/>
            <w:w w:val="100"/>
          </w:rPr>
          <w:t>l</w:t>
        </w:r>
      </w:hyperlink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20:19)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jual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masi.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mpok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jualb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vidual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omosikan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diambil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Ginnis,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rupa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tema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lak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njual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mbeli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siap</w:t>
        <w:tab/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diskusi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ulkan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mbali,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disamp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lanjut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udj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76)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mpua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mampu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ulah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masing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lebih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:105)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  <w:tab/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Muhibbins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:148)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psikolo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kibat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dari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iring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ono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:3)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mukak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ihat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maksud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luasi.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jar</w:t>
      </w:r>
    </w:p>
    <w:p>
      <w:pPr>
        <w:jc w:val="left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ntuk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raw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ria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goods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nto,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44)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ndikat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diambil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utama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butkan,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menunjukk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mbali),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ndikator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ontoh,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melipu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sifikasika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hibb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149)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:11)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iapk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disekol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teliput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h/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ujudan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sian,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Allah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wt,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ndiri,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manusi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makhluk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Hablun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minal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hablun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minanna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2014:13)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dirujuk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pokok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jadi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:4)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olongan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lalui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pihak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kutan,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didukung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place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populasi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diambil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Untuk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40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place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diajuk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rjuml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bobot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ik),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ik),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(ku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ik),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ik),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</w:p>
    <w:p>
      <w:pPr>
        <w:spacing w:before="0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njadi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Mulai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(6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ka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114" w:lineRule="exact"/>
        <w:ind w:left="3774" w:right="2989"/>
        <w:jc w:val="center"/>
        <w:tabs>
          <w:tab w:pos="4260" w:val="left"/>
        </w:tabs>
        <w:rPr>
          <w:rFonts w:ascii="Cambria Math" w:hAnsi="Cambria Math" w:cs="Cambria Math" w:eastAsia="Cambria Math"/>
          <w:sz w:val="17"/>
          <w:szCs w:val="17"/>
        </w:rPr>
      </w:pPr>
      <w:rPr/>
      <w:r>
        <w:rPr>
          <w:rFonts w:ascii="Cambria Math" w:hAnsi="Cambria Math" w:cs="Cambria Math" w:eastAsia="Cambria Math"/>
          <w:sz w:val="17"/>
          <w:szCs w:val="17"/>
          <w:position w:val="-7"/>
        </w:rPr>
      </w:r>
      <w:r>
        <w:rPr>
          <w:rFonts w:ascii="Cambria Math" w:hAnsi="Cambria Math" w:cs="Cambria Math" w:eastAsia="Cambria Math"/>
          <w:sz w:val="17"/>
          <w:szCs w:val="17"/>
          <w:u w:val="single" w:color="000000"/>
          <w:position w:val="-7"/>
        </w:rPr>
        <w:t>    </w:t>
      </w:r>
      <w:r>
        <w:rPr>
          <w:rFonts w:ascii="Cambria Math" w:hAnsi="Cambria Math" w:cs="Cambria Math" w:eastAsia="Cambria Math"/>
          <w:sz w:val="17"/>
          <w:szCs w:val="17"/>
          <w:spacing w:val="-15"/>
          <w:u w:val="single" w:color="000000"/>
          <w:position w:val="-7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-15"/>
          <w:u w:val="single" w:color="000000"/>
          <w:position w:val="-7"/>
        </w:rPr>
      </w:r>
      <w:r>
        <w:rPr>
          <w:rFonts w:ascii="Cambria Math" w:hAnsi="Cambria Math" w:cs="Cambria Math" w:eastAsia="Cambria Math"/>
          <w:sz w:val="17"/>
          <w:szCs w:val="17"/>
          <w:spacing w:val="-15"/>
          <w:position w:val="-7"/>
        </w:rPr>
      </w:r>
      <w:r>
        <w:rPr>
          <w:rFonts w:ascii="Cambria Math" w:hAnsi="Cambria Math" w:cs="Cambria Math" w:eastAsia="Cambria Math"/>
          <w:sz w:val="17"/>
          <w:szCs w:val="17"/>
          <w:spacing w:val="0"/>
          <w:position w:val="-7"/>
        </w:rPr>
        <w:tab/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-7"/>
        </w:rPr>
        <w:t>∑</w:t>
      </w:r>
      <w:r>
        <w:rPr>
          <w:rFonts w:ascii="Cambria Math" w:hAnsi="Cambria Math" w:cs="Cambria Math" w:eastAsia="Cambria Math"/>
          <w:sz w:val="17"/>
          <w:szCs w:val="17"/>
          <w:spacing w:val="-9"/>
          <w:w w:val="100"/>
          <w:position w:val="-7"/>
        </w:rPr>
        <w:t> 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-8"/>
        </w:rPr>
        <w:t>𝑥𝑖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0"/>
        </w:rPr>
      </w:r>
    </w:p>
    <w:p>
      <w:pPr>
        <w:jc w:val="center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0" w:after="0" w:line="262" w:lineRule="exact"/>
        <w:ind w:left="100" w:right="-20"/>
        <w:jc w:val="left"/>
        <w:rPr>
          <w:rFonts w:ascii="Cambria Math" w:hAnsi="Cambria Math" w:cs="Cambria Math" w:eastAsia="Cambria Math"/>
          <w:sz w:val="24"/>
          <w:szCs w:val="24"/>
        </w:rPr>
      </w:pPr>
      <w:rPr/>
      <w:r>
        <w:rPr/>
        <w:pict>
          <v:group style="position:absolute;margin-left:282.429993pt;margin-top:6.305947pt;width:15.72pt;height:.1pt;mso-position-horizontal-relative:page;mso-position-vertical-relative:paragraph;z-index:-211" coordorigin="5649,126" coordsize="314,2">
            <v:shape style="position:absolute;left:5649;top:126;width:314;height:2" coordorigin="5649,126" coordsize="314,0" path="m5649,126l5963,126e" filled="f" stroked="t" strokeweight=".9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meng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rumus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rsi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"/>
        </w:rPr>
        <w:t>𝑥</w:t>
      </w:r>
      <w:r>
        <w:rPr>
          <w:rFonts w:ascii="Cambria Math" w:hAnsi="Cambria Math" w:cs="Cambria Math" w:eastAsia="Cambria Math"/>
          <w:sz w:val="24"/>
          <w:szCs w:val="24"/>
          <w:spacing w:val="24"/>
          <w:w w:val="100"/>
          <w:position w:val="1"/>
        </w:rPr>
        <w:t> 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1"/>
        </w:rPr>
        <w:t>=</w:t>
      </w:r>
      <w:r>
        <w:rPr>
          <w:rFonts w:ascii="Cambria Math" w:hAnsi="Cambria Math" w:cs="Cambria Math" w:eastAsia="Cambria Math"/>
          <w:sz w:val="24"/>
          <w:szCs w:val="24"/>
          <w:spacing w:val="0"/>
          <w:w w:val="100"/>
          <w:position w:val="0"/>
        </w:rPr>
      </w:r>
    </w:p>
    <w:p>
      <w:pPr>
        <w:spacing w:before="0" w:after="0" w:line="78" w:lineRule="exact"/>
        <w:ind w:right="-20"/>
        <w:jc w:val="right"/>
        <w:rPr>
          <w:rFonts w:ascii="Cambria Math" w:hAnsi="Cambria Math" w:cs="Cambria Math" w:eastAsia="Cambria Math"/>
          <w:sz w:val="17"/>
          <w:szCs w:val="17"/>
        </w:rPr>
      </w:pPr>
      <w:rPr/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1"/>
        </w:rPr>
        <w:t>𝑛</w:t>
      </w:r>
      <w:r>
        <w:rPr>
          <w:rFonts w:ascii="Cambria Math" w:hAnsi="Cambria Math" w:cs="Cambria Math" w:eastAsia="Cambria Math"/>
          <w:sz w:val="17"/>
          <w:szCs w:val="17"/>
          <w:spacing w:val="0"/>
          <w:w w:val="100"/>
          <w:position w:val="0"/>
        </w:rPr>
      </w:r>
    </w:p>
    <w:p>
      <w:pPr>
        <w:spacing w:before="0" w:after="0" w:line="246" w:lineRule="exact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diket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jc w:val="left"/>
        <w:spacing w:after="0"/>
        <w:sectPr>
          <w:type w:val="continuous"/>
          <w:pgSz w:w="10320" w:h="14580"/>
          <w:pgMar w:top="1340" w:bottom="280" w:left="1340" w:right="1320"/>
          <w:cols w:num="2" w:equalWidth="0">
            <w:col w:w="4520" w:space="314"/>
            <w:col w:w="2826"/>
          </w:cols>
        </w:sectPr>
      </w:pPr>
      <w:rPr/>
    </w:p>
    <w:p>
      <w:pPr>
        <w:spacing w:before="0" w:after="0" w:line="245" w:lineRule="exact"/>
        <w:ind w:left="100" w:right="6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kni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155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,8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</w:p>
    <w:p>
      <w:pPr>
        <w:spacing w:before="0" w:after="0" w:line="240" w:lineRule="auto"/>
        <w:ind w:left="100" w:right="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3,40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4,19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Ali,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146).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</w:p>
    <w:p>
      <w:pPr>
        <w:spacing w:before="0" w:after="0" w:line="240" w:lineRule="auto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hwa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3,83.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(3,8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)+(3,9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(3,9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(3,8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(3,8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(3,7)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38,3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</w:p>
    <w:p>
      <w:pPr>
        <w:spacing w:before="0" w:after="0" w:line="271" w:lineRule="exact"/>
        <w:ind w:left="100" w:right="702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3,83.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5" w:after="0" w:line="240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pokok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pokok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MKN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rjuml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tahu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15.</w:t>
      </w:r>
    </w:p>
    <w:p>
      <w:pPr>
        <w:spacing w:before="0" w:after="0" w:line="240" w:lineRule="auto"/>
        <w:ind w:left="100" w:right="5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nomor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mua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</w:p>
    <w:p>
      <w:pPr>
        <w:jc w:val="both"/>
        <w:spacing w:after="0"/>
        <w:sectPr>
          <w:type w:val="continuous"/>
          <w:pgSz w:w="10320" w:h="14580"/>
          <w:pgMar w:top="1340" w:bottom="280" w:left="1340" w:right="132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oleh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dikator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90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80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75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445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89.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C4.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pokok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C1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(89)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C2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(74,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(88,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(71,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323,3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80,8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(Suh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rsimi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2015:281)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</w:p>
    <w:p>
      <w:pPr>
        <w:spacing w:before="0" w:after="0" w:line="240" w:lineRule="auto"/>
        <w:ind w:left="100" w:right="57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nifik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tangg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fiqih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pokok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40%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place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14,85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0,8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20%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masih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lam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M,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ukup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587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39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fiqih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dikat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hubung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metode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fiqih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pokok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ik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ki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0" w:after="0" w:line="240" w:lineRule="auto"/>
        <w:ind w:left="100" w:right="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hingga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60%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ruhi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613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ERENSI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left="100" w:right="6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Abdul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0" w:after="0" w:line="240" w:lineRule="auto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344" w:lineRule="auto"/>
        <w:ind w:left="100" w:right="145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hmadi.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2009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ologi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ineka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ujanto.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ikologi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Umum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" w:after="0" w:line="240" w:lineRule="auto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Mudjiono.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Rineka</w:t>
      </w:r>
    </w:p>
    <w:p>
      <w:pPr>
        <w:spacing w:before="0" w:after="0" w:line="240" w:lineRule="auto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</w:t>
      </w:r>
    </w:p>
    <w:p>
      <w:pPr>
        <w:jc w:val="left"/>
        <w:spacing w:after="0"/>
        <w:sectPr>
          <w:pgMar w:header="874" w:footer="900" w:top="1080" w:bottom="1100" w:left="1340" w:right="1320"/>
          <w:pgSz w:w="10320" w:h="1458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</w:p>
    <w:p>
      <w:pPr>
        <w:spacing w:before="0" w:after="0" w:line="240" w:lineRule="auto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odul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667" w:right="59" w:firstLine="-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fan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gunaan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tode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place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dalam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PAI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Kota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Ban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ung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maludin.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rsp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</w:p>
    <w:p>
      <w:pPr>
        <w:spacing w:before="0" w:after="0" w:line="240" w:lineRule="auto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rtini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rtono.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Psikologi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Umu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ju.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00" w:right="-20"/>
        <w:jc w:val="left"/>
        <w:tabs>
          <w:tab w:pos="1300" w:val="left"/>
          <w:tab w:pos="2080" w:val="left"/>
          <w:tab w:pos="3040" w:val="left"/>
          <w:tab w:pos="4200" w:val="left"/>
          <w:tab w:pos="5600" w:val="left"/>
          <w:tab w:pos="68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Muhibbin</w:t>
        <w:tab/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4).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Psikologi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</w:p>
    <w:p>
      <w:pPr>
        <w:spacing w:before="0" w:after="0" w:line="240" w:lineRule="auto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667" w:right="59" w:firstLine="-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udjan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aian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ngaja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6" w:after="0" w:line="390" w:lineRule="atLeast"/>
        <w:ind w:left="100" w:right="5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malik.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ngaja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(2014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hasil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ustaka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mbas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Ali.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Kor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gr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alur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dalam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6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ustaka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667" w:right="55" w:firstLine="-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motivasi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ngaja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344" w:lineRule="auto"/>
        <w:ind w:left="100" w:right="33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13).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Psikologi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rta: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(2009).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ngantar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7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manto.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Psikologi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ndid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ineka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sectPr>
      <w:pgMar w:header="874" w:footer="900" w:top="1080" w:bottom="1100" w:left="1340" w:right="1320"/>
      <w:pgSz w:w="10320" w:h="14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306.600006pt;margin-top:677.400146pt;width:12pt;height:5.9999pt;mso-position-horizontal-relative:page;mso-position-vertical-relative:page;z-index:-209" type="#_x0000_t75">
          <v:imagedata r:id="rId1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024002pt;margin-top:672.503906pt;width:16.000001pt;height:14pt;mso-position-horizontal-relative:page;mso-position-vertical-relative:page;z-index:-208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0.549988pt;margin-top:672.503906pt;width:120.908006pt;height:14pt;mso-position-horizontal-relative:page;mso-position-vertical-relative:page;z-index:-207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2017/1438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72pt;margin-top:677.400146pt;width:12pt;height:5.9999pt;mso-position-horizontal-relative:page;mso-position-vertical-relative:page;z-index:-206" type="#_x0000_t75">
          <v:imagedata r:id="rId1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6.024002pt;margin-top:672.503906pt;width:120.908006pt;height:14pt;mso-position-horizontal-relative:page;mso-position-vertical-relative:page;z-index:-205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II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No.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2017/1438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32.619995pt;margin-top:672.503906pt;width:10.0pt;height:14pt;mso-position-horizontal-relative:page;mso-position-vertical-relative:page;z-index:-204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42.676422pt;width:91.622724pt;height:13.04pt;mso-position-horizontal-relative:page;mso-position-vertical-relative:page;z-index:-211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ndang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hanu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n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2.630005pt;margin-top:42.676422pt;width:132.47pt;height:13.04pt;mso-position-horizontal-relative:page;mso-position-vertical-relative:page;z-index:-210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apan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swa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ha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...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yperlink" Target="http://www.crownhouse.co.uk/assets/look-inside/9781899836765.pdf" TargetMode="External"/><Relationship Id="rId10" Type="http://schemas.openxmlformats.org/officeDocument/2006/relationships/hyperlink" Target="http://www.crownhouse.co.uk/assets/look-inside/9781899836765.pdf" TargetMode="External"/><Relationship Id="rId11" Type="http://schemas.openxmlformats.org/officeDocument/2006/relationships/hyperlink" Target="https://jorjoran.wordpress.com/2016/11/10/implementasi-teknik-market-palce-activity-mpa-learning.html" TargetMode="External"/><Relationship Id="rId12" Type="http://schemas.openxmlformats.org/officeDocument/2006/relationships/hyperlink" Target="https://jorjoran.wordpress.com/2016/11/10/implementasi-teknik-market-palce-activity-mpa-learning.html" TargetMode="Externa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</dc:creator>
  <dcterms:created xsi:type="dcterms:W3CDTF">2019-07-03T12:39:36Z</dcterms:created>
  <dcterms:modified xsi:type="dcterms:W3CDTF">2019-07-03T12:39:36Z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2018-05-11T00:00:00Z</vt:filetime>
  </property>
  <property fmtid="{D5CDD505-2E9C-101B-9397-08002B2CF9AE}" pid="3" name="LastSaved">
    <vt:filetime>2019-07-03T00:00:00Z</vt:filetime>
  </property>
</Properties>
</file>